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C20" w:rsidRPr="00913194" w:rsidRDefault="00EF7813">
      <w:pPr>
        <w:rPr>
          <w:b/>
          <w:i/>
          <w:szCs w:val="24"/>
        </w:rPr>
      </w:pPr>
      <w:r w:rsidRPr="00913194">
        <w:rPr>
          <w:b/>
          <w:i/>
          <w:szCs w:val="24"/>
        </w:rPr>
        <w:t>Meinungen zum Buch:</w:t>
      </w:r>
    </w:p>
    <w:p w:rsidR="00EF7813" w:rsidRPr="00913194" w:rsidRDefault="00EF7813">
      <w:pPr>
        <w:rPr>
          <w:b/>
          <w:szCs w:val="24"/>
        </w:rPr>
      </w:pPr>
    </w:p>
    <w:p w:rsidR="00C1551A" w:rsidRPr="00913194" w:rsidRDefault="00C1551A">
      <w:pPr>
        <w:contextualSpacing/>
        <w:rPr>
          <w:b/>
          <w:szCs w:val="24"/>
        </w:rPr>
      </w:pPr>
      <w:r w:rsidRPr="00913194">
        <w:rPr>
          <w:b/>
          <w:szCs w:val="24"/>
        </w:rPr>
        <w:t xml:space="preserve">Malerin Hedwig </w:t>
      </w:r>
      <w:proofErr w:type="spellStart"/>
      <w:r w:rsidRPr="00913194">
        <w:rPr>
          <w:b/>
          <w:szCs w:val="24"/>
        </w:rPr>
        <w:t>Woermann</w:t>
      </w:r>
      <w:proofErr w:type="spellEnd"/>
      <w:r w:rsidRPr="00913194">
        <w:rPr>
          <w:b/>
          <w:szCs w:val="24"/>
        </w:rPr>
        <w:t xml:space="preserve"> in neuem Licht </w:t>
      </w:r>
    </w:p>
    <w:p w:rsidR="000A4DBA" w:rsidRPr="00913194" w:rsidRDefault="000A4DBA">
      <w:pPr>
        <w:contextualSpacing/>
        <w:rPr>
          <w:szCs w:val="24"/>
        </w:rPr>
      </w:pPr>
      <w:r w:rsidRPr="00913194">
        <w:rPr>
          <w:szCs w:val="24"/>
        </w:rPr>
        <w:t>"Vier Jahre hat Renate Billinger-</w:t>
      </w:r>
      <w:proofErr w:type="spellStart"/>
      <w:r w:rsidRPr="00913194">
        <w:rPr>
          <w:szCs w:val="24"/>
        </w:rPr>
        <w:t>Cromm</w:t>
      </w:r>
      <w:proofErr w:type="spellEnd"/>
      <w:r w:rsidRPr="00913194">
        <w:rPr>
          <w:szCs w:val="24"/>
        </w:rPr>
        <w:t xml:space="preserve"> an ihrem Buch gearbeitet. Ihr größter Fund: vier frühe Tagebücher und umfangeiche Briefsammlungen. Sie recherchierte in 4 Ländern und 13 öffentlichen Archiven…. Die Originalquellen machen das Buch lebendig…</w:t>
      </w:r>
      <w:r w:rsidR="00EF7813" w:rsidRPr="00913194">
        <w:rPr>
          <w:szCs w:val="24"/>
        </w:rPr>
        <w:t>.</w:t>
      </w:r>
      <w:r w:rsidRPr="00913194">
        <w:rPr>
          <w:szCs w:val="24"/>
        </w:rPr>
        <w:t>Der Leser bekommt ein umfassendes Bild von einer außerordentlich weltoffenen, humanistis</w:t>
      </w:r>
      <w:r w:rsidR="00EF7813" w:rsidRPr="00913194">
        <w:rPr>
          <w:szCs w:val="24"/>
        </w:rPr>
        <w:t>c</w:t>
      </w:r>
      <w:r w:rsidRPr="00913194">
        <w:rPr>
          <w:szCs w:val="24"/>
        </w:rPr>
        <w:t xml:space="preserve">h gebildeten, liberal freiheitlich orientierten Frau, die viele Jahrzehnte auf dem Fischland in </w:t>
      </w:r>
      <w:proofErr w:type="spellStart"/>
      <w:r w:rsidRPr="00913194">
        <w:rPr>
          <w:szCs w:val="24"/>
        </w:rPr>
        <w:t>Wustrow</w:t>
      </w:r>
      <w:proofErr w:type="spellEnd"/>
      <w:r w:rsidRPr="00913194">
        <w:rPr>
          <w:szCs w:val="24"/>
        </w:rPr>
        <w:t xml:space="preserve"> gelebt und dort 1960 ihre letzte Ruhestätte gefunden hat."</w:t>
      </w:r>
    </w:p>
    <w:p w:rsidR="000A4DBA" w:rsidRPr="00913194" w:rsidRDefault="00C1551A">
      <w:pPr>
        <w:contextualSpacing/>
        <w:rPr>
          <w:szCs w:val="24"/>
        </w:rPr>
      </w:pPr>
      <w:r w:rsidRPr="00913194">
        <w:rPr>
          <w:szCs w:val="24"/>
        </w:rPr>
        <w:t xml:space="preserve">aus: </w:t>
      </w:r>
      <w:r w:rsidR="000A4DBA" w:rsidRPr="00913194">
        <w:rPr>
          <w:i/>
          <w:szCs w:val="24"/>
        </w:rPr>
        <w:t>Elke Er</w:t>
      </w:r>
      <w:r w:rsidRPr="00913194">
        <w:rPr>
          <w:i/>
          <w:szCs w:val="24"/>
        </w:rPr>
        <w:t>d</w:t>
      </w:r>
      <w:r w:rsidR="000A4DBA" w:rsidRPr="00913194">
        <w:rPr>
          <w:i/>
          <w:szCs w:val="24"/>
        </w:rPr>
        <w:t>mann, Ostseezeitung/</w:t>
      </w:r>
      <w:proofErr w:type="spellStart"/>
      <w:r w:rsidR="000A4DBA" w:rsidRPr="00913194">
        <w:rPr>
          <w:i/>
          <w:szCs w:val="24"/>
        </w:rPr>
        <w:t>Ribnitz-Damgarten</w:t>
      </w:r>
      <w:proofErr w:type="spellEnd"/>
      <w:r w:rsidR="000A4DBA" w:rsidRPr="00913194">
        <w:rPr>
          <w:i/>
          <w:szCs w:val="24"/>
        </w:rPr>
        <w:t xml:space="preserve"> und Umgebung, 31. August 20</w:t>
      </w:r>
      <w:r w:rsidRPr="00913194">
        <w:rPr>
          <w:i/>
          <w:szCs w:val="24"/>
        </w:rPr>
        <w:t>15</w:t>
      </w:r>
      <w:r w:rsidR="000A4DBA" w:rsidRPr="00913194">
        <w:rPr>
          <w:szCs w:val="24"/>
        </w:rPr>
        <w:t xml:space="preserve"> </w:t>
      </w:r>
    </w:p>
    <w:p w:rsidR="00C1551A" w:rsidRPr="00913194" w:rsidRDefault="00C1551A">
      <w:pPr>
        <w:contextualSpacing/>
        <w:rPr>
          <w:szCs w:val="24"/>
        </w:rPr>
      </w:pPr>
    </w:p>
    <w:p w:rsidR="00EF7813" w:rsidRPr="00913194" w:rsidRDefault="00EF7813">
      <w:pPr>
        <w:contextualSpacing/>
        <w:rPr>
          <w:szCs w:val="24"/>
        </w:rPr>
      </w:pPr>
    </w:p>
    <w:p w:rsidR="00C1551A" w:rsidRPr="00913194" w:rsidRDefault="00C1551A">
      <w:pPr>
        <w:contextualSpacing/>
        <w:rPr>
          <w:b/>
          <w:szCs w:val="24"/>
        </w:rPr>
      </w:pPr>
      <w:r w:rsidRPr="00913194">
        <w:rPr>
          <w:b/>
          <w:szCs w:val="24"/>
        </w:rPr>
        <w:t xml:space="preserve">Hedwig </w:t>
      </w:r>
      <w:proofErr w:type="spellStart"/>
      <w:r w:rsidRPr="00913194">
        <w:rPr>
          <w:b/>
          <w:szCs w:val="24"/>
        </w:rPr>
        <w:t>Woermann</w:t>
      </w:r>
      <w:proofErr w:type="spellEnd"/>
      <w:r w:rsidRPr="00913194">
        <w:rPr>
          <w:b/>
          <w:szCs w:val="24"/>
        </w:rPr>
        <w:t xml:space="preserve"> 1879-1960, Künstlerin und Weltbürgerin</w:t>
      </w:r>
      <w:r w:rsidR="00424D5B" w:rsidRPr="00913194">
        <w:rPr>
          <w:b/>
          <w:szCs w:val="24"/>
        </w:rPr>
        <w:t>, E</w:t>
      </w:r>
      <w:r w:rsidRPr="00913194">
        <w:rPr>
          <w:b/>
          <w:szCs w:val="24"/>
        </w:rPr>
        <w:t>ine erhellende Brücke zur Vergangenheit von Renate Billinger-</w:t>
      </w:r>
      <w:proofErr w:type="spellStart"/>
      <w:r w:rsidRPr="00913194">
        <w:rPr>
          <w:b/>
          <w:szCs w:val="24"/>
        </w:rPr>
        <w:t>Cromm</w:t>
      </w:r>
      <w:proofErr w:type="spellEnd"/>
    </w:p>
    <w:p w:rsidR="00C1551A" w:rsidRPr="00913194" w:rsidRDefault="00C1551A">
      <w:pPr>
        <w:contextualSpacing/>
        <w:rPr>
          <w:szCs w:val="24"/>
        </w:rPr>
      </w:pPr>
      <w:r w:rsidRPr="00913194">
        <w:rPr>
          <w:szCs w:val="24"/>
        </w:rPr>
        <w:t>"Die Autorin ging primär den Fragen nach, die sie selbst bewegten: ' Was war sie für ein Mensch, wie ist sie Künstlerin geworden, was treibt sie zwei Mal nach Paris, wieso geht sie 1932 nach Buenos Aires und kommt 1936 in das faschistische Deutschland zurück, warum unternimmt sie 1945 zusammen mit ihrem Ehemann einen Suizidversuch, den sie allein überlebte.' Der Leser bekommt ein Bild von einer weltoffenen klugen F</w:t>
      </w:r>
      <w:r w:rsidR="00424D5B" w:rsidRPr="00913194">
        <w:rPr>
          <w:szCs w:val="24"/>
        </w:rPr>
        <w:t>r</w:t>
      </w:r>
      <w:r w:rsidRPr="00913194">
        <w:rPr>
          <w:szCs w:val="24"/>
        </w:rPr>
        <w:t xml:space="preserve">au, die Freunde finanziell unterstützte sowie </w:t>
      </w:r>
      <w:proofErr w:type="spellStart"/>
      <w:r w:rsidRPr="00913194">
        <w:rPr>
          <w:szCs w:val="24"/>
        </w:rPr>
        <w:t>Adoptiv</w:t>
      </w:r>
      <w:proofErr w:type="spellEnd"/>
      <w:r w:rsidRPr="00913194">
        <w:rPr>
          <w:szCs w:val="24"/>
        </w:rPr>
        <w:t xml:space="preserve">- und Ziehkinder bei sich aufnahm. Die einst in der Welt geschätzte Künstlerin kaufte 1919 das </w:t>
      </w:r>
      <w:r w:rsidR="00424D5B" w:rsidRPr="00913194">
        <w:rPr>
          <w:szCs w:val="24"/>
        </w:rPr>
        <w:t>'</w:t>
      </w:r>
      <w:r w:rsidRPr="00913194">
        <w:rPr>
          <w:szCs w:val="24"/>
        </w:rPr>
        <w:t>Storchhaus</w:t>
      </w:r>
      <w:r w:rsidR="00424D5B" w:rsidRPr="00913194">
        <w:rPr>
          <w:szCs w:val="24"/>
        </w:rPr>
        <w:t>'</w:t>
      </w:r>
      <w:r w:rsidRPr="00913194">
        <w:rPr>
          <w:szCs w:val="24"/>
        </w:rPr>
        <w:t xml:space="preserve"> auf dem Fischland in </w:t>
      </w:r>
      <w:proofErr w:type="spellStart"/>
      <w:r w:rsidRPr="00913194">
        <w:rPr>
          <w:szCs w:val="24"/>
        </w:rPr>
        <w:t>Wustrow</w:t>
      </w:r>
      <w:proofErr w:type="spellEnd"/>
      <w:r w:rsidRPr="00913194">
        <w:rPr>
          <w:szCs w:val="24"/>
        </w:rPr>
        <w:t>, in dem sie die letzten Jahre ihres Lebens fest wohnte und 1960 v</w:t>
      </w:r>
      <w:r w:rsidR="00424D5B" w:rsidRPr="00913194">
        <w:rPr>
          <w:szCs w:val="24"/>
        </w:rPr>
        <w:t>e</w:t>
      </w:r>
      <w:r w:rsidRPr="00913194">
        <w:rPr>
          <w:szCs w:val="24"/>
        </w:rPr>
        <w:t>rarmt und einsam starb."</w:t>
      </w:r>
    </w:p>
    <w:p w:rsidR="00C1551A" w:rsidRPr="00913194" w:rsidRDefault="00C1551A">
      <w:pPr>
        <w:contextualSpacing/>
        <w:rPr>
          <w:i/>
          <w:szCs w:val="24"/>
        </w:rPr>
      </w:pPr>
      <w:r w:rsidRPr="00913194">
        <w:rPr>
          <w:szCs w:val="24"/>
        </w:rPr>
        <w:t xml:space="preserve">aus: </w:t>
      </w:r>
      <w:r w:rsidRPr="00913194">
        <w:rPr>
          <w:i/>
          <w:szCs w:val="24"/>
        </w:rPr>
        <w:t xml:space="preserve">Elke Erdmann, </w:t>
      </w:r>
      <w:r w:rsidR="00424D5B" w:rsidRPr="00913194">
        <w:rPr>
          <w:i/>
          <w:szCs w:val="24"/>
        </w:rPr>
        <w:t xml:space="preserve">Kulturkalender, Unterwegs in Mecklenburg-Vorpommern, Nr. 10, 2015, S. 52 </w:t>
      </w:r>
    </w:p>
    <w:p w:rsidR="00424D5B" w:rsidRPr="00913194" w:rsidRDefault="00424D5B">
      <w:pPr>
        <w:contextualSpacing/>
        <w:rPr>
          <w:szCs w:val="24"/>
        </w:rPr>
      </w:pPr>
    </w:p>
    <w:p w:rsidR="00EF7813" w:rsidRPr="00913194" w:rsidRDefault="00EF7813">
      <w:pPr>
        <w:contextualSpacing/>
        <w:rPr>
          <w:szCs w:val="24"/>
        </w:rPr>
      </w:pPr>
    </w:p>
    <w:p w:rsidR="00EF7813" w:rsidRPr="00913194" w:rsidRDefault="00EF7813">
      <w:pPr>
        <w:contextualSpacing/>
        <w:rPr>
          <w:b/>
          <w:szCs w:val="24"/>
        </w:rPr>
      </w:pPr>
      <w:r w:rsidRPr="00913194">
        <w:rPr>
          <w:szCs w:val="24"/>
        </w:rPr>
        <w:t xml:space="preserve"> </w:t>
      </w:r>
      <w:r w:rsidRPr="00913194">
        <w:rPr>
          <w:b/>
          <w:szCs w:val="24"/>
        </w:rPr>
        <w:t>Bemerkungen zum Buch</w:t>
      </w:r>
    </w:p>
    <w:p w:rsidR="00EF7813" w:rsidRPr="00913194" w:rsidRDefault="00424D5B">
      <w:pPr>
        <w:contextualSpacing/>
        <w:rPr>
          <w:szCs w:val="24"/>
        </w:rPr>
      </w:pPr>
      <w:r w:rsidRPr="00913194">
        <w:rPr>
          <w:szCs w:val="24"/>
        </w:rPr>
        <w:t xml:space="preserve">"In Ihrer Biografie 'Hedwig </w:t>
      </w:r>
      <w:proofErr w:type="spellStart"/>
      <w:r w:rsidRPr="00913194">
        <w:rPr>
          <w:szCs w:val="24"/>
        </w:rPr>
        <w:t>Woermann</w:t>
      </w:r>
      <w:proofErr w:type="spellEnd"/>
      <w:r w:rsidRPr="00913194">
        <w:rPr>
          <w:szCs w:val="24"/>
        </w:rPr>
        <w:t xml:space="preserve"> 1879-1960' versteht Renate Billinger-</w:t>
      </w:r>
      <w:proofErr w:type="spellStart"/>
      <w:r w:rsidRPr="00913194">
        <w:rPr>
          <w:szCs w:val="24"/>
        </w:rPr>
        <w:t>Cromm</w:t>
      </w:r>
      <w:proofErr w:type="spellEnd"/>
      <w:r w:rsidRPr="00913194">
        <w:rPr>
          <w:szCs w:val="24"/>
        </w:rPr>
        <w:t xml:space="preserve"> eindrucksvoll und stilsicher den Werdegang der Hamburger </w:t>
      </w:r>
      <w:proofErr w:type="spellStart"/>
      <w:r w:rsidRPr="00913194">
        <w:rPr>
          <w:szCs w:val="24"/>
        </w:rPr>
        <w:t>Reederstochter</w:t>
      </w:r>
      <w:proofErr w:type="spellEnd"/>
      <w:r w:rsidRPr="00913194">
        <w:rPr>
          <w:szCs w:val="24"/>
        </w:rPr>
        <w:t xml:space="preserve"> zu vermitteln. Sie beschreibt in großer Klarheit, ebenso schnörkellos intensiv wie ungeheuer kenntnisreich die Entwicklung von der behüteten Großbürgertochter zu einer Künstlerin von großer Strahlkraft, Sanftmut, Freundlichkeit und Güte. Wer diese Biografie liest, möchte unverzüglich in die nächste Bahn steigen, um ins Fischland zu reisen, die Bilder und die Landschaften zu sehen, in der Hedwig </w:t>
      </w:r>
      <w:proofErr w:type="spellStart"/>
      <w:r w:rsidRPr="00913194">
        <w:rPr>
          <w:szCs w:val="24"/>
        </w:rPr>
        <w:t>Woermann</w:t>
      </w:r>
      <w:proofErr w:type="spellEnd"/>
      <w:r w:rsidRPr="00913194">
        <w:rPr>
          <w:szCs w:val="24"/>
        </w:rPr>
        <w:t xml:space="preserve"> - nach ihren vielen Stationen und Freundschaften in der ganzen Welt - ihre letzten Lebensjahre verbracht hat." </w:t>
      </w:r>
    </w:p>
    <w:p w:rsidR="00424D5B" w:rsidRPr="00913194" w:rsidRDefault="00EF7813">
      <w:pPr>
        <w:contextualSpacing/>
        <w:rPr>
          <w:i/>
          <w:szCs w:val="24"/>
        </w:rPr>
      </w:pPr>
      <w:r w:rsidRPr="00913194">
        <w:rPr>
          <w:i/>
          <w:szCs w:val="24"/>
        </w:rPr>
        <w:t xml:space="preserve">Annemarie Stoltenberg, NDR Kultur, E-Mail-Text für die Webseite </w:t>
      </w:r>
      <w:proofErr w:type="spellStart"/>
      <w:r w:rsidRPr="00913194">
        <w:rPr>
          <w:i/>
          <w:szCs w:val="24"/>
        </w:rPr>
        <w:t>www</w:t>
      </w:r>
      <w:proofErr w:type="spellEnd"/>
      <w:r w:rsidRPr="00913194">
        <w:rPr>
          <w:i/>
          <w:szCs w:val="24"/>
        </w:rPr>
        <w:t>. hedwig-woermann-projekt.de</w:t>
      </w:r>
      <w:r w:rsidR="00724953">
        <w:rPr>
          <w:i/>
          <w:szCs w:val="24"/>
        </w:rPr>
        <w:t>, 20. November 2015</w:t>
      </w:r>
    </w:p>
    <w:p w:rsidR="00424D5B" w:rsidRPr="00913194" w:rsidRDefault="00424D5B">
      <w:pPr>
        <w:rPr>
          <w:i/>
          <w:szCs w:val="24"/>
        </w:rPr>
      </w:pPr>
    </w:p>
    <w:p w:rsidR="00424D5B" w:rsidRPr="00913194" w:rsidRDefault="00424D5B">
      <w:pPr>
        <w:rPr>
          <w:szCs w:val="24"/>
        </w:rPr>
      </w:pPr>
    </w:p>
    <w:p w:rsidR="00C1551A" w:rsidRPr="00424D5B" w:rsidRDefault="00C1551A">
      <w:pPr>
        <w:rPr>
          <w:i/>
        </w:rPr>
      </w:pPr>
    </w:p>
    <w:sectPr w:rsidR="00C1551A" w:rsidRPr="00424D5B" w:rsidSect="007C3C20">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compat/>
  <w:rsids>
    <w:rsidRoot w:val="000A4DBA"/>
    <w:rsid w:val="000A4DBA"/>
    <w:rsid w:val="001F71E5"/>
    <w:rsid w:val="00223C70"/>
    <w:rsid w:val="00247532"/>
    <w:rsid w:val="00276FD7"/>
    <w:rsid w:val="00424D5B"/>
    <w:rsid w:val="004679C0"/>
    <w:rsid w:val="00707482"/>
    <w:rsid w:val="00724953"/>
    <w:rsid w:val="007C3C20"/>
    <w:rsid w:val="008061A7"/>
    <w:rsid w:val="00861DA5"/>
    <w:rsid w:val="00913194"/>
    <w:rsid w:val="0092670F"/>
    <w:rsid w:val="009E477B"/>
    <w:rsid w:val="00AA6985"/>
    <w:rsid w:val="00AD6B1C"/>
    <w:rsid w:val="00B254CF"/>
    <w:rsid w:val="00B85554"/>
    <w:rsid w:val="00C1551A"/>
    <w:rsid w:val="00CC513E"/>
    <w:rsid w:val="00D43165"/>
    <w:rsid w:val="00D50651"/>
    <w:rsid w:val="00DB26CC"/>
    <w:rsid w:val="00EC6EE2"/>
    <w:rsid w:val="00ED4BB3"/>
    <w:rsid w:val="00EF781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de-DE" w:eastAsia="en-US" w:bidi="ar-SA"/>
      </w:rPr>
    </w:rPrDefault>
    <w:pPrDefault>
      <w:pPr>
        <w:spacing w:before="100" w:before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C3C2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2048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Renate</dc:creator>
  <cp:lastModifiedBy>Renate</cp:lastModifiedBy>
  <cp:revision>2</cp:revision>
  <cp:lastPrinted>2015-12-03T09:26:00Z</cp:lastPrinted>
  <dcterms:created xsi:type="dcterms:W3CDTF">2015-12-04T18:56:00Z</dcterms:created>
  <dcterms:modified xsi:type="dcterms:W3CDTF">2015-12-04T18:56:00Z</dcterms:modified>
</cp:coreProperties>
</file>